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4D" w:rsidRPr="00DE71B1" w:rsidRDefault="008924B4" w:rsidP="008B4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8B4E67" w:rsidRPr="00DE71B1">
        <w:rPr>
          <w:rFonts w:ascii="Times New Roman" w:hAnsi="Times New Roman" w:cs="Times New Roman"/>
          <w:b/>
          <w:sz w:val="28"/>
          <w:szCs w:val="28"/>
        </w:rPr>
        <w:t>т Мальцева А</w:t>
      </w:r>
      <w:r w:rsidR="002D4192">
        <w:rPr>
          <w:rFonts w:ascii="Times New Roman" w:hAnsi="Times New Roman" w:cs="Times New Roman"/>
          <w:b/>
          <w:sz w:val="28"/>
          <w:szCs w:val="28"/>
        </w:rPr>
        <w:t>лексея Алексеевича</w:t>
      </w:r>
      <w:r w:rsidR="008B4E67" w:rsidRPr="00DE71B1">
        <w:rPr>
          <w:rFonts w:ascii="Times New Roman" w:hAnsi="Times New Roman" w:cs="Times New Roman"/>
          <w:b/>
          <w:sz w:val="28"/>
          <w:szCs w:val="28"/>
        </w:rPr>
        <w:t xml:space="preserve"> о реализации программы внедрения целевой модели наставничества в 202</w:t>
      </w:r>
      <w:r>
        <w:rPr>
          <w:rFonts w:ascii="Times New Roman" w:hAnsi="Times New Roman" w:cs="Times New Roman"/>
          <w:b/>
          <w:sz w:val="28"/>
          <w:szCs w:val="28"/>
        </w:rPr>
        <w:t>3 году</w:t>
      </w:r>
    </w:p>
    <w:p w:rsidR="008145C6" w:rsidRDefault="0018139D" w:rsidP="00D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сентября 2022 года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 w:rsidR="008924B4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706A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осуществлялась активная работа по наставничеству в отношении молодого специалиста – преподавателя истории и обществознания ГБОУ СО </w:t>
      </w:r>
      <w:r w:rsidR="008924B4">
        <w:rPr>
          <w:rFonts w:ascii="Times New Roman" w:hAnsi="Times New Roman" w:cs="Times New Roman"/>
          <w:sz w:val="28"/>
          <w:szCs w:val="28"/>
        </w:rPr>
        <w:t>«Гимназии №1 (Базовой школы РАН</w:t>
      </w:r>
      <w:r w:rsidR="008B4E67" w:rsidRPr="00DE71B1">
        <w:rPr>
          <w:rFonts w:ascii="Times New Roman" w:hAnsi="Times New Roman" w:cs="Times New Roman"/>
          <w:sz w:val="28"/>
          <w:szCs w:val="28"/>
        </w:rPr>
        <w:t>)</w:t>
      </w:r>
      <w:r w:rsidR="008924B4">
        <w:rPr>
          <w:rFonts w:ascii="Times New Roman" w:hAnsi="Times New Roman" w:cs="Times New Roman"/>
          <w:sz w:val="28"/>
          <w:szCs w:val="28"/>
        </w:rPr>
        <w:t>»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– Никитина Ивана Николаевича. За соответствующий период оказана методическая, информационная и психологическая поддержка молодого специалиста. Совместными усилиями была разработана и реализована концепция внедрения информационных технологий на уроке обществознания в </w:t>
      </w:r>
      <w:r w:rsidR="008924B4">
        <w:rPr>
          <w:rFonts w:ascii="Times New Roman" w:hAnsi="Times New Roman" w:cs="Times New Roman"/>
          <w:sz w:val="28"/>
          <w:szCs w:val="28"/>
        </w:rPr>
        <w:t xml:space="preserve">5 и 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6 классах, которую </w:t>
      </w:r>
      <w:r w:rsidR="0097706A">
        <w:rPr>
          <w:rFonts w:ascii="Times New Roman" w:hAnsi="Times New Roman" w:cs="Times New Roman"/>
          <w:sz w:val="28"/>
          <w:szCs w:val="28"/>
        </w:rPr>
        <w:t xml:space="preserve">мы </w:t>
      </w:r>
      <w:r w:rsidR="008B4E67" w:rsidRPr="00DE71B1">
        <w:rPr>
          <w:rFonts w:ascii="Times New Roman" w:hAnsi="Times New Roman" w:cs="Times New Roman"/>
          <w:sz w:val="28"/>
          <w:szCs w:val="28"/>
        </w:rPr>
        <w:t>апробировали на Фестивале идей «Методические разработки молодых учителей»</w:t>
      </w:r>
      <w:r w:rsidR="008924B4">
        <w:rPr>
          <w:rFonts w:ascii="Times New Roman" w:hAnsi="Times New Roman" w:cs="Times New Roman"/>
          <w:sz w:val="28"/>
          <w:szCs w:val="28"/>
        </w:rPr>
        <w:t xml:space="preserve"> в ноябре 2022 года.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В ходе учебного года Иван Николаевич принял участие в качестве слушателя в </w:t>
      </w:r>
      <w:r w:rsidR="008924B4">
        <w:rPr>
          <w:rFonts w:ascii="Times New Roman" w:hAnsi="Times New Roman" w:cs="Times New Roman"/>
          <w:sz w:val="28"/>
          <w:szCs w:val="28"/>
        </w:rPr>
        <w:t>трё</w:t>
      </w:r>
      <w:r w:rsidR="0097706A">
        <w:rPr>
          <w:rFonts w:ascii="Times New Roman" w:hAnsi="Times New Roman" w:cs="Times New Roman"/>
          <w:sz w:val="28"/>
          <w:szCs w:val="28"/>
        </w:rPr>
        <w:t>х</w:t>
      </w:r>
      <w:r w:rsidR="00892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B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8924B4">
        <w:rPr>
          <w:rFonts w:ascii="Times New Roman" w:hAnsi="Times New Roman" w:cs="Times New Roman"/>
          <w:sz w:val="28"/>
          <w:szCs w:val="28"/>
        </w:rPr>
        <w:t>, посвященных</w:t>
      </w:r>
      <w:r w:rsidR="008B4E67" w:rsidRPr="00DE71B1">
        <w:rPr>
          <w:rFonts w:ascii="Times New Roman" w:hAnsi="Times New Roman" w:cs="Times New Roman"/>
          <w:sz w:val="28"/>
          <w:szCs w:val="28"/>
        </w:rPr>
        <w:t xml:space="preserve"> проблемам реализации института наставничества в школе, благодаря чему он смог повысить свое профессиональное мастерство.</w:t>
      </w:r>
      <w:r w:rsidR="00DE71B1">
        <w:rPr>
          <w:rFonts w:ascii="Times New Roman" w:hAnsi="Times New Roman" w:cs="Times New Roman"/>
          <w:sz w:val="28"/>
          <w:szCs w:val="28"/>
        </w:rPr>
        <w:t xml:space="preserve"> </w:t>
      </w:r>
      <w:r w:rsidR="008924B4">
        <w:rPr>
          <w:rFonts w:ascii="Times New Roman" w:hAnsi="Times New Roman" w:cs="Times New Roman"/>
          <w:sz w:val="28"/>
          <w:szCs w:val="28"/>
        </w:rPr>
        <w:t>Методическое объединение учителей</w:t>
      </w:r>
      <w:r w:rsidR="00BA686C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8924B4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="00BA686C">
        <w:rPr>
          <w:rFonts w:ascii="Times New Roman" w:hAnsi="Times New Roman" w:cs="Times New Roman"/>
          <w:sz w:val="28"/>
          <w:szCs w:val="28"/>
        </w:rPr>
        <w:t xml:space="preserve"> Гимназии привлек</w:t>
      </w:r>
      <w:r w:rsidR="008924B4">
        <w:rPr>
          <w:rFonts w:ascii="Times New Roman" w:hAnsi="Times New Roman" w:cs="Times New Roman"/>
          <w:sz w:val="28"/>
          <w:szCs w:val="28"/>
        </w:rPr>
        <w:t>ло</w:t>
      </w:r>
      <w:r w:rsidR="00BA686C">
        <w:rPr>
          <w:rFonts w:ascii="Times New Roman" w:hAnsi="Times New Roman" w:cs="Times New Roman"/>
          <w:sz w:val="28"/>
          <w:szCs w:val="28"/>
        </w:rPr>
        <w:t xml:space="preserve"> молодого специалиста к разработке заданий для</w:t>
      </w:r>
      <w:r w:rsidR="0097706A">
        <w:rPr>
          <w:rFonts w:ascii="Times New Roman" w:hAnsi="Times New Roman" w:cs="Times New Roman"/>
          <w:sz w:val="28"/>
          <w:szCs w:val="28"/>
        </w:rPr>
        <w:t xml:space="preserve"> регионального интеллектуального марафона «Вехи истории», </w:t>
      </w:r>
      <w:r w:rsidR="008924B4">
        <w:rPr>
          <w:rFonts w:ascii="Times New Roman" w:hAnsi="Times New Roman" w:cs="Times New Roman"/>
          <w:sz w:val="28"/>
          <w:szCs w:val="28"/>
        </w:rPr>
        <w:t>который состоялся 10 декабря 2022 года</w:t>
      </w:r>
      <w:r w:rsidR="0097706A">
        <w:rPr>
          <w:rFonts w:ascii="Times New Roman" w:hAnsi="Times New Roman" w:cs="Times New Roman"/>
          <w:sz w:val="28"/>
          <w:szCs w:val="28"/>
        </w:rPr>
        <w:t>,</w:t>
      </w:r>
      <w:r w:rsidR="00BA686C">
        <w:rPr>
          <w:rFonts w:ascii="Times New Roman" w:hAnsi="Times New Roman" w:cs="Times New Roman"/>
          <w:sz w:val="28"/>
          <w:szCs w:val="28"/>
        </w:rPr>
        <w:t xml:space="preserve"> </w:t>
      </w:r>
      <w:r w:rsidR="008924B4">
        <w:rPr>
          <w:rFonts w:ascii="Times New Roman" w:hAnsi="Times New Roman" w:cs="Times New Roman"/>
          <w:sz w:val="28"/>
          <w:szCs w:val="28"/>
        </w:rPr>
        <w:t>к внеклассной работе</w:t>
      </w:r>
      <w:r w:rsidR="00BA686C">
        <w:rPr>
          <w:rFonts w:ascii="Times New Roman" w:hAnsi="Times New Roman" w:cs="Times New Roman"/>
          <w:sz w:val="28"/>
          <w:szCs w:val="28"/>
        </w:rPr>
        <w:t xml:space="preserve"> в ходе проведения интеллектуальных игр.</w:t>
      </w:r>
      <w:r w:rsidR="008145C6">
        <w:rPr>
          <w:rFonts w:ascii="Times New Roman" w:hAnsi="Times New Roman" w:cs="Times New Roman"/>
          <w:sz w:val="28"/>
          <w:szCs w:val="28"/>
        </w:rPr>
        <w:t xml:space="preserve"> </w:t>
      </w:r>
      <w:r w:rsidR="0097706A">
        <w:rPr>
          <w:rFonts w:ascii="Times New Roman" w:hAnsi="Times New Roman" w:cs="Times New Roman"/>
          <w:sz w:val="28"/>
          <w:szCs w:val="28"/>
        </w:rPr>
        <w:t xml:space="preserve">В </w:t>
      </w:r>
      <w:r w:rsidR="008924B4">
        <w:rPr>
          <w:rFonts w:ascii="Times New Roman" w:hAnsi="Times New Roman" w:cs="Times New Roman"/>
          <w:sz w:val="28"/>
          <w:szCs w:val="28"/>
        </w:rPr>
        <w:t>августе</w:t>
      </w:r>
      <w:r w:rsidR="0097706A">
        <w:rPr>
          <w:rFonts w:ascii="Times New Roman" w:hAnsi="Times New Roman" w:cs="Times New Roman"/>
          <w:sz w:val="28"/>
          <w:szCs w:val="28"/>
        </w:rPr>
        <w:t xml:space="preserve"> </w:t>
      </w:r>
      <w:r w:rsidR="008924B4">
        <w:rPr>
          <w:rFonts w:ascii="Times New Roman" w:hAnsi="Times New Roman" w:cs="Times New Roman"/>
          <w:sz w:val="28"/>
          <w:szCs w:val="28"/>
        </w:rPr>
        <w:t>2023 года</w:t>
      </w:r>
      <w:r w:rsidR="0097706A">
        <w:rPr>
          <w:rFonts w:ascii="Times New Roman" w:hAnsi="Times New Roman" w:cs="Times New Roman"/>
          <w:sz w:val="28"/>
          <w:szCs w:val="28"/>
        </w:rPr>
        <w:t xml:space="preserve"> мы </w:t>
      </w:r>
      <w:r w:rsidR="008924B4">
        <w:rPr>
          <w:rFonts w:ascii="Times New Roman" w:hAnsi="Times New Roman" w:cs="Times New Roman"/>
          <w:sz w:val="28"/>
          <w:szCs w:val="28"/>
        </w:rPr>
        <w:t>начали готовить</w:t>
      </w:r>
      <w:r w:rsidR="0097706A">
        <w:rPr>
          <w:rFonts w:ascii="Times New Roman" w:hAnsi="Times New Roman" w:cs="Times New Roman"/>
          <w:sz w:val="28"/>
          <w:szCs w:val="28"/>
        </w:rPr>
        <w:t xml:space="preserve"> совместную разработку урока </w:t>
      </w:r>
      <w:r w:rsidR="0097706A" w:rsidRPr="0097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7706A" w:rsidRPr="00977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97706A" w:rsidRPr="0097706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конкурс «Новые методики в образовании»</w:t>
      </w:r>
      <w:r w:rsidR="0097706A" w:rsidRPr="00977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97706A" w:rsidRPr="0097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педагогов и воспитателей</w:t>
      </w:r>
      <w:r w:rsidR="0097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706A" w:rsidRPr="0097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поддержке НИФИ Минфина России, РГПУ им. А.И. Герцена, НО </w:t>
      </w:r>
      <w:proofErr w:type="spellStart"/>
      <w:r w:rsidR="0097706A" w:rsidRPr="0097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Обрсоюз</w:t>
      </w:r>
      <w:proofErr w:type="spellEnd"/>
      <w:r w:rsidR="0097706A" w:rsidRPr="0097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ЦОР </w:t>
      </w:r>
      <w:proofErr w:type="spellStart"/>
      <w:r w:rsidR="0097706A" w:rsidRPr="0097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="0097706A" w:rsidRPr="0097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ФМЦ НИУ ВШЭ. </w:t>
      </w:r>
      <w:r w:rsidR="0081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данного мероприятия Иван Николаевич участвует </w:t>
      </w:r>
      <w:r w:rsidR="00892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924B4" w:rsidRPr="008924B4">
        <w:rPr>
          <w:rFonts w:ascii="Times New Roman" w:hAnsi="Times New Roman" w:cs="Times New Roman"/>
          <w:sz w:val="28"/>
          <w:szCs w:val="28"/>
        </w:rPr>
        <w:t>установочных</w:t>
      </w:r>
      <w:r w:rsidR="00814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5C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8145C6">
        <w:rPr>
          <w:rFonts w:ascii="Times New Roman" w:hAnsi="Times New Roman" w:cs="Times New Roman"/>
          <w:sz w:val="28"/>
          <w:szCs w:val="28"/>
        </w:rPr>
        <w:t xml:space="preserve"> и осваивает навыки работы в</w:t>
      </w:r>
      <w:r w:rsidR="008145C6" w:rsidRPr="008145C6">
        <w:rPr>
          <w:rFonts w:ascii="Times New Roman" w:hAnsi="Times New Roman" w:cs="Times New Roman"/>
          <w:color w:val="000000"/>
          <w:sz w:val="28"/>
          <w:szCs w:val="28"/>
        </w:rPr>
        <w:t xml:space="preserve"> сервисе </w:t>
      </w:r>
      <w:proofErr w:type="spellStart"/>
      <w:r w:rsidR="008145C6" w:rsidRPr="008145C6">
        <w:rPr>
          <w:rFonts w:ascii="Times New Roman" w:hAnsi="Times New Roman" w:cs="Times New Roman"/>
          <w:bCs/>
          <w:color w:val="000000"/>
          <w:sz w:val="28"/>
          <w:szCs w:val="28"/>
        </w:rPr>
        <w:t>Renderforest</w:t>
      </w:r>
      <w:proofErr w:type="spellEnd"/>
      <w:r w:rsidR="008145C6" w:rsidRPr="008145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71B1" w:rsidRPr="00DE71B1" w:rsidRDefault="00DE71B1" w:rsidP="00D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E71B1">
        <w:rPr>
          <w:rFonts w:ascii="Times New Roman" w:hAnsi="Times New Roman" w:cs="Times New Roman"/>
          <w:sz w:val="28"/>
          <w:szCs w:val="28"/>
        </w:rPr>
        <w:t xml:space="preserve">данный момент молодой специалист участвует в курсах </w:t>
      </w:r>
      <w:r w:rsidRPr="00DE71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ДПО СО 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«Обновление содержания и методик преподавания в соответствии с требованиями ФГОС ООО (предметная область «Общественно-научн</w:t>
      </w:r>
      <w:r w:rsidR="008924B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предметы») (Программа по государственному</w:t>
      </w:r>
      <w:r w:rsidRPr="00DE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заданию)»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вносит изменения в рабочие программы </w:t>
      </w:r>
      <w:r w:rsidR="0089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методическую литературу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готовится </w:t>
      </w:r>
      <w:r w:rsidR="0044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учебном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89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преподавать в старших</w:t>
      </w:r>
      <w:r w:rsidR="0044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2D4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E71B1" w:rsidRPr="00DE71B1" w:rsidRDefault="00DE71B1" w:rsidP="008B4E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71B1" w:rsidRPr="00DE71B1" w:rsidSect="000D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9"/>
    <w:rsid w:val="000D61F8"/>
    <w:rsid w:val="0018139D"/>
    <w:rsid w:val="002D4192"/>
    <w:rsid w:val="00447AE8"/>
    <w:rsid w:val="004E0377"/>
    <w:rsid w:val="00584F59"/>
    <w:rsid w:val="00683372"/>
    <w:rsid w:val="008145C6"/>
    <w:rsid w:val="008924B4"/>
    <w:rsid w:val="008B4E67"/>
    <w:rsid w:val="0097706A"/>
    <w:rsid w:val="00BA686C"/>
    <w:rsid w:val="00DE71B1"/>
    <w:rsid w:val="00E3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DD0D-A624-4315-9935-9D76B274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F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E71B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97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Мальцев</dc:creator>
  <cp:keywords/>
  <dc:description/>
  <cp:lastModifiedBy>Лариса Г. Михайлина</cp:lastModifiedBy>
  <cp:revision>3</cp:revision>
  <dcterms:created xsi:type="dcterms:W3CDTF">2023-11-07T14:02:00Z</dcterms:created>
  <dcterms:modified xsi:type="dcterms:W3CDTF">2023-11-07T16:10:00Z</dcterms:modified>
</cp:coreProperties>
</file>